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9E" w:rsidRDefault="005A5A10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Информация</w:t>
      </w:r>
      <w:r w:rsidR="008E7F65">
        <w:rPr>
          <w:sz w:val="20"/>
          <w:szCs w:val="20"/>
        </w:rPr>
        <w:t xml:space="preserve"> </w:t>
      </w:r>
    </w:p>
    <w:p w:rsidR="0020009E" w:rsidRDefault="008E7F65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764F49">
        <w:rPr>
          <w:sz w:val="20"/>
          <w:szCs w:val="20"/>
        </w:rPr>
        <w:t>01</w:t>
      </w:r>
      <w:r>
        <w:rPr>
          <w:sz w:val="20"/>
          <w:szCs w:val="20"/>
        </w:rPr>
        <w:t>.</w:t>
      </w:r>
      <w:r w:rsidR="00C429C2">
        <w:rPr>
          <w:sz w:val="20"/>
          <w:szCs w:val="20"/>
        </w:rPr>
        <w:t>1</w:t>
      </w:r>
      <w:r w:rsidR="00764F49">
        <w:rPr>
          <w:sz w:val="20"/>
          <w:szCs w:val="20"/>
        </w:rPr>
        <w:t>2</w:t>
      </w:r>
      <w:r>
        <w:rPr>
          <w:sz w:val="20"/>
          <w:szCs w:val="20"/>
        </w:rPr>
        <w:t xml:space="preserve">.2025 </w:t>
      </w:r>
    </w:p>
    <w:p w:rsidR="002A7072" w:rsidRDefault="002A7072" w:rsidP="001358D3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375B88" w:rsidRDefault="00375B88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764F49" w:rsidRPr="003E2D8A" w:rsidRDefault="00764F49" w:rsidP="00764F49">
      <w:pPr>
        <w:spacing w:after="0" w:line="264" w:lineRule="auto"/>
        <w:jc w:val="center"/>
        <w:rPr>
          <w:rFonts w:cs="Times New Roman"/>
          <w:b/>
          <w:sz w:val="28"/>
          <w:szCs w:val="28"/>
        </w:rPr>
      </w:pPr>
      <w:r w:rsidRPr="003E2D8A">
        <w:rPr>
          <w:rFonts w:cs="Times New Roman"/>
          <w:b/>
          <w:sz w:val="28"/>
          <w:szCs w:val="28"/>
        </w:rPr>
        <w:t>При использовании газового оборудования категорически запрещается:</w:t>
      </w:r>
    </w:p>
    <w:p w:rsidR="00764F49" w:rsidRPr="003E2D8A" w:rsidRDefault="00764F49" w:rsidP="00764F49">
      <w:pPr>
        <w:spacing w:after="0" w:line="264" w:lineRule="auto"/>
        <w:ind w:firstLine="709"/>
        <w:jc w:val="both"/>
        <w:rPr>
          <w:rFonts w:cs="Times New Roman"/>
          <w:b/>
          <w:sz w:val="28"/>
          <w:szCs w:val="28"/>
        </w:rPr>
      </w:pPr>
    </w:p>
    <w:p w:rsidR="00764F49" w:rsidRPr="00764F49" w:rsidRDefault="00764F49" w:rsidP="00764F49">
      <w:pPr>
        <w:tabs>
          <w:tab w:val="left" w:pos="1134"/>
        </w:tabs>
        <w:suppressAutoHyphens w:val="0"/>
        <w:spacing w:after="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п</w:t>
      </w:r>
      <w:r w:rsidRPr="00764F49">
        <w:rPr>
          <w:sz w:val="28"/>
          <w:szCs w:val="28"/>
        </w:rPr>
        <w:t>ользоваться неисправными газовыми приборами, а также газовым оборудованием, не прошедшим технического обслуживания в установленном п</w:t>
      </w:r>
      <w:r w:rsidRPr="00764F49">
        <w:rPr>
          <w:sz w:val="28"/>
          <w:szCs w:val="28"/>
        </w:rPr>
        <w:t>о</w:t>
      </w:r>
      <w:r w:rsidRPr="00764F49">
        <w:rPr>
          <w:sz w:val="28"/>
          <w:szCs w:val="28"/>
        </w:rPr>
        <w:t>ря</w:t>
      </w:r>
      <w:r w:rsidRPr="00764F49">
        <w:rPr>
          <w:sz w:val="28"/>
          <w:szCs w:val="28"/>
        </w:rPr>
        <w:t>д</w:t>
      </w:r>
      <w:r>
        <w:rPr>
          <w:sz w:val="28"/>
          <w:szCs w:val="28"/>
        </w:rPr>
        <w:t>ке;</w:t>
      </w:r>
    </w:p>
    <w:p w:rsidR="00764F49" w:rsidRPr="00764F49" w:rsidRDefault="00764F49" w:rsidP="00764F49">
      <w:pPr>
        <w:tabs>
          <w:tab w:val="left" w:pos="1134"/>
        </w:tabs>
        <w:suppressAutoHyphens w:val="0"/>
        <w:spacing w:after="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о</w:t>
      </w:r>
      <w:r w:rsidRPr="00764F49">
        <w:rPr>
          <w:sz w:val="28"/>
          <w:szCs w:val="28"/>
        </w:rPr>
        <w:t>ставлять газовое оборудование включенными без присмотра, за и</w:t>
      </w:r>
      <w:r w:rsidRPr="00764F49">
        <w:rPr>
          <w:sz w:val="28"/>
          <w:szCs w:val="28"/>
        </w:rPr>
        <w:t>с</w:t>
      </w:r>
      <w:r w:rsidRPr="00764F49">
        <w:rPr>
          <w:sz w:val="28"/>
          <w:szCs w:val="28"/>
        </w:rPr>
        <w:t>ключением оборудования, которое должно находиться в круглосуточном режиме р</w:t>
      </w:r>
      <w:r w:rsidRPr="00764F49">
        <w:rPr>
          <w:sz w:val="28"/>
          <w:szCs w:val="28"/>
        </w:rPr>
        <w:t>а</w:t>
      </w:r>
      <w:r w:rsidRPr="00764F49">
        <w:rPr>
          <w:sz w:val="28"/>
          <w:szCs w:val="28"/>
        </w:rPr>
        <w:t>боты в соответст</w:t>
      </w:r>
      <w:r>
        <w:rPr>
          <w:sz w:val="28"/>
          <w:szCs w:val="28"/>
        </w:rPr>
        <w:t>вии с технической документацией;</w:t>
      </w:r>
    </w:p>
    <w:p w:rsidR="00764F49" w:rsidRPr="00764F49" w:rsidRDefault="00764F49" w:rsidP="00764F49">
      <w:pPr>
        <w:tabs>
          <w:tab w:val="left" w:pos="1134"/>
        </w:tabs>
        <w:suppressAutoHyphens w:val="0"/>
        <w:spacing w:after="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</w:t>
      </w:r>
      <w:r w:rsidRPr="00764F49">
        <w:rPr>
          <w:sz w:val="28"/>
          <w:szCs w:val="28"/>
        </w:rPr>
        <w:t>амостоятельно переустанавливать и ремонтировать газовые приборы, ба</w:t>
      </w:r>
      <w:r w:rsidRPr="00764F49">
        <w:rPr>
          <w:sz w:val="28"/>
          <w:szCs w:val="28"/>
        </w:rPr>
        <w:t>л</w:t>
      </w:r>
      <w:r>
        <w:rPr>
          <w:sz w:val="28"/>
          <w:szCs w:val="28"/>
        </w:rPr>
        <w:t>лоны, арматуру;</w:t>
      </w:r>
    </w:p>
    <w:p w:rsidR="00764F49" w:rsidRPr="00764F49" w:rsidRDefault="00764F49" w:rsidP="00764F49">
      <w:pPr>
        <w:tabs>
          <w:tab w:val="left" w:pos="1134"/>
        </w:tabs>
        <w:suppressAutoHyphens w:val="0"/>
        <w:spacing w:after="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с</w:t>
      </w:r>
      <w:r w:rsidRPr="00764F49">
        <w:rPr>
          <w:sz w:val="28"/>
          <w:szCs w:val="28"/>
        </w:rPr>
        <w:t>гибать и скручивать газовые шланги, допускать повреждение нару</w:t>
      </w:r>
      <w:r w:rsidRPr="00764F49">
        <w:rPr>
          <w:sz w:val="28"/>
          <w:szCs w:val="28"/>
        </w:rPr>
        <w:t>ж</w:t>
      </w:r>
      <w:r w:rsidRPr="00764F49">
        <w:rPr>
          <w:sz w:val="28"/>
          <w:szCs w:val="28"/>
        </w:rPr>
        <w:t>ного слоя шл</w:t>
      </w:r>
      <w:r>
        <w:rPr>
          <w:sz w:val="28"/>
          <w:szCs w:val="28"/>
        </w:rPr>
        <w:t>ангов (порезы, трещины, изломы);</w:t>
      </w:r>
    </w:p>
    <w:p w:rsidR="00764F49" w:rsidRDefault="00764F49" w:rsidP="00764F49">
      <w:pPr>
        <w:tabs>
          <w:tab w:val="left" w:pos="1134"/>
        </w:tabs>
        <w:suppressAutoHyphens w:val="0"/>
        <w:spacing w:after="0" w:line="264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- р</w:t>
      </w:r>
      <w:r w:rsidRPr="00764F49">
        <w:rPr>
          <w:sz w:val="28"/>
          <w:szCs w:val="28"/>
        </w:rPr>
        <w:t>асполагать вблизи работающей плиты легковоспламеняющиеся мат</w:t>
      </w:r>
      <w:r w:rsidRPr="00764F49">
        <w:rPr>
          <w:sz w:val="28"/>
          <w:szCs w:val="28"/>
        </w:rPr>
        <w:t>е</w:t>
      </w:r>
      <w:r>
        <w:rPr>
          <w:sz w:val="28"/>
          <w:szCs w:val="28"/>
        </w:rPr>
        <w:t>риалы и жидкости;</w:t>
      </w:r>
    </w:p>
    <w:p w:rsidR="00764F49" w:rsidRPr="00764F49" w:rsidRDefault="00764F49" w:rsidP="00764F49">
      <w:pPr>
        <w:tabs>
          <w:tab w:val="left" w:pos="1134"/>
        </w:tabs>
        <w:suppressAutoHyphens w:val="0"/>
        <w:spacing w:after="0" w:line="264" w:lineRule="auto"/>
        <w:jc w:val="both"/>
        <w:rPr>
          <w:sz w:val="28"/>
          <w:szCs w:val="28"/>
        </w:rPr>
      </w:pPr>
      <w:r>
        <w:rPr>
          <w:bCs/>
          <w:sz w:val="28"/>
          <w:szCs w:val="28"/>
          <w:bdr w:val="none" w:sz="0" w:space="0" w:color="auto" w:frame="1"/>
        </w:rPr>
        <w:tab/>
        <w:t>- п</w:t>
      </w:r>
      <w:r>
        <w:rPr>
          <w:bCs/>
          <w:sz w:val="28"/>
          <w:szCs w:val="28"/>
          <w:bdr w:val="none" w:sz="0" w:space="0" w:color="auto" w:frame="1"/>
        </w:rPr>
        <w:t xml:space="preserve">ри появлении в доме запаха газа, запрещается: </w:t>
      </w:r>
      <w:r>
        <w:rPr>
          <w:sz w:val="28"/>
          <w:szCs w:val="28"/>
        </w:rPr>
        <w:t xml:space="preserve"> зажигать спички</w:t>
      </w:r>
      <w:r>
        <w:rPr>
          <w:sz w:val="28"/>
          <w:szCs w:val="28"/>
        </w:rPr>
        <w:t>,</w:t>
      </w:r>
      <w:r>
        <w:rPr>
          <w:sz w:val="28"/>
          <w:szCs w:val="28"/>
        </w:rPr>
        <w:t xml:space="preserve">  к</w:t>
      </w:r>
      <w:r>
        <w:rPr>
          <w:sz w:val="28"/>
          <w:szCs w:val="28"/>
        </w:rPr>
        <w:t>у</w:t>
      </w:r>
      <w:r>
        <w:rPr>
          <w:sz w:val="28"/>
          <w:szCs w:val="28"/>
        </w:rPr>
        <w:t>рить</w:t>
      </w:r>
      <w:bookmarkStart w:id="0" w:name="_GoBack"/>
      <w:bookmarkEnd w:id="0"/>
      <w:r>
        <w:rPr>
          <w:sz w:val="28"/>
          <w:szCs w:val="28"/>
        </w:rPr>
        <w:t xml:space="preserve">  вкл</w:t>
      </w:r>
      <w:r>
        <w:rPr>
          <w:sz w:val="28"/>
          <w:szCs w:val="28"/>
        </w:rPr>
        <w:t>ю</w:t>
      </w:r>
      <w:r>
        <w:rPr>
          <w:sz w:val="28"/>
          <w:szCs w:val="28"/>
        </w:rPr>
        <w:t>чать свет и электроприборы.</w:t>
      </w:r>
    </w:p>
    <w:p w:rsidR="00344E63" w:rsidRPr="00BE6FDA" w:rsidRDefault="00344E63" w:rsidP="00344E63">
      <w:pPr>
        <w:pStyle w:val="ConsPlusNormal"/>
        <w:ind w:firstLine="539"/>
        <w:jc w:val="both"/>
        <w:rPr>
          <w:b/>
          <w:sz w:val="28"/>
          <w:szCs w:val="28"/>
        </w:rPr>
      </w:pPr>
      <w:r w:rsidRPr="00BE6FDA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344E63" w:rsidRDefault="00344E63" w:rsidP="00344E63"/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344E63" w:rsidRDefault="00344E63" w:rsidP="00375B88">
      <w:pPr>
        <w:suppressAutoHyphens w:val="0"/>
        <w:spacing w:after="0" w:line="240" w:lineRule="auto"/>
        <w:ind w:firstLine="708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p w:rsidR="00CD4D15" w:rsidRDefault="00CD4D15" w:rsidP="00CD4D15">
      <w:pPr>
        <w:suppressAutoHyphens w:val="0"/>
        <w:spacing w:after="0" w:line="240" w:lineRule="auto"/>
        <w:jc w:val="both"/>
        <w:textAlignment w:val="baseline"/>
        <w:rPr>
          <w:rFonts w:eastAsia="Times New Roman" w:cs="Times New Roman"/>
          <w:sz w:val="28"/>
          <w:szCs w:val="28"/>
          <w:lang w:eastAsia="ru-RU"/>
        </w:rPr>
      </w:pPr>
    </w:p>
    <w:sectPr w:rsidR="00CD4D15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481C"/>
    <w:multiLevelType w:val="multilevel"/>
    <w:tmpl w:val="1FEE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C47E7"/>
    <w:multiLevelType w:val="multilevel"/>
    <w:tmpl w:val="67A8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04578B"/>
    <w:multiLevelType w:val="hybridMultilevel"/>
    <w:tmpl w:val="6C06B6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925CD3"/>
    <w:multiLevelType w:val="multilevel"/>
    <w:tmpl w:val="AA76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9E"/>
    <w:rsid w:val="00092916"/>
    <w:rsid w:val="000F7647"/>
    <w:rsid w:val="00110234"/>
    <w:rsid w:val="001358D3"/>
    <w:rsid w:val="0020009E"/>
    <w:rsid w:val="00295E6E"/>
    <w:rsid w:val="002A7072"/>
    <w:rsid w:val="00344E63"/>
    <w:rsid w:val="00375B88"/>
    <w:rsid w:val="003D04B1"/>
    <w:rsid w:val="0052461E"/>
    <w:rsid w:val="005A5A10"/>
    <w:rsid w:val="00617A1C"/>
    <w:rsid w:val="006C390A"/>
    <w:rsid w:val="00764F49"/>
    <w:rsid w:val="00787EDA"/>
    <w:rsid w:val="007E57BD"/>
    <w:rsid w:val="00880FF0"/>
    <w:rsid w:val="008E7F65"/>
    <w:rsid w:val="009126F2"/>
    <w:rsid w:val="00987531"/>
    <w:rsid w:val="009B1FFB"/>
    <w:rsid w:val="009B449F"/>
    <w:rsid w:val="00A36E4F"/>
    <w:rsid w:val="00A636F1"/>
    <w:rsid w:val="00B2732A"/>
    <w:rsid w:val="00BE6FDA"/>
    <w:rsid w:val="00C429C2"/>
    <w:rsid w:val="00C6674B"/>
    <w:rsid w:val="00C9552B"/>
    <w:rsid w:val="00CB3714"/>
    <w:rsid w:val="00CD4D15"/>
    <w:rsid w:val="00E01DF4"/>
    <w:rsid w:val="00F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97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8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2802</TotalTime>
  <Pages>1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218</cp:revision>
  <cp:lastPrinted>2023-10-30T07:18:00Z</cp:lastPrinted>
  <dcterms:created xsi:type="dcterms:W3CDTF">2022-08-11T09:07:00Z</dcterms:created>
  <dcterms:modified xsi:type="dcterms:W3CDTF">2025-12-01T08:08:00Z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